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91D5A" w14:textId="77777777" w:rsidR="00E27459" w:rsidRPr="00E27459" w:rsidRDefault="00E27459" w:rsidP="00E27459">
      <w:pPr>
        <w:ind w:left="10800" w:firstLine="72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Հավելված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N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5</w:t>
      </w:r>
    </w:p>
    <w:p w14:paraId="29B7F903" w14:textId="1AB30055" w:rsidR="00E27459" w:rsidRPr="00E27459" w:rsidRDefault="00E27459" w:rsidP="00E27459">
      <w:pPr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    </w:t>
      </w:r>
      <w:r w:rsidR="00C52A4B">
        <w:rPr>
          <w:rFonts w:ascii="GHEA Mariam" w:eastAsia="Calibri" w:hAnsi="GHEA Mariam"/>
          <w:spacing w:val="4"/>
          <w:sz w:val="22"/>
          <w:szCs w:val="22"/>
        </w:rPr>
        <w:t xml:space="preserve">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ՀՀ կառավարության 2020 թվականի</w:t>
      </w:r>
    </w:p>
    <w:p w14:paraId="11D8B079" w14:textId="5A667EF8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</w:t>
      </w:r>
      <w:r w:rsidR="00C52A4B">
        <w:rPr>
          <w:rFonts w:ascii="GHEA Mariam" w:eastAsia="Calibri" w:hAnsi="GHEA Mariam"/>
          <w:spacing w:val="-2"/>
          <w:sz w:val="22"/>
          <w:szCs w:val="22"/>
        </w:rPr>
        <w:t xml:space="preserve">      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3-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ի N</w:t>
      </w:r>
      <w:r w:rsidR="00C52A4B">
        <w:rPr>
          <w:rFonts w:ascii="GHEA Mariam" w:eastAsia="Calibri" w:hAnsi="GHEA Mariam"/>
          <w:spacing w:val="-2"/>
          <w:sz w:val="22"/>
          <w:szCs w:val="22"/>
        </w:rPr>
        <w:t xml:space="preserve">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որոշման</w:t>
      </w:r>
    </w:p>
    <w:p w14:paraId="40F6D744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p w14:paraId="58AD2637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15859" w:type="dxa"/>
        <w:tblInd w:w="-540" w:type="dxa"/>
        <w:tblLook w:val="04A0" w:firstRow="1" w:lastRow="0" w:firstColumn="1" w:lastColumn="0" w:noHBand="0" w:noVBand="1"/>
      </w:tblPr>
      <w:tblGrid>
        <w:gridCol w:w="511"/>
        <w:gridCol w:w="511"/>
        <w:gridCol w:w="681"/>
        <w:gridCol w:w="849"/>
        <w:gridCol w:w="758"/>
        <w:gridCol w:w="8930"/>
        <w:gridCol w:w="1715"/>
        <w:gridCol w:w="1896"/>
        <w:gridCol w:w="8"/>
      </w:tblGrid>
      <w:tr w:rsidR="00E27459" w:rsidRPr="002C5650" w14:paraId="6A236123" w14:textId="77777777" w:rsidTr="00E27459">
        <w:trPr>
          <w:trHeight w:val="408"/>
        </w:trPr>
        <w:tc>
          <w:tcPr>
            <w:tcW w:w="15859" w:type="dxa"/>
            <w:gridSpan w:val="9"/>
            <w:vMerge w:val="restart"/>
            <w:shd w:val="clear" w:color="auto" w:fill="FFFFFF"/>
            <w:vAlign w:val="center"/>
            <w:hideMark/>
          </w:tcPr>
          <w:p w14:paraId="059FF60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4AD5F0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N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ԼՐԱՑՈՒՄԸ</w:t>
            </w:r>
          </w:p>
        </w:tc>
      </w:tr>
      <w:tr w:rsidR="00E27459" w:rsidRPr="002C5650" w14:paraId="784C24D8" w14:textId="77777777" w:rsidTr="00E27459">
        <w:trPr>
          <w:trHeight w:val="495"/>
        </w:trPr>
        <w:tc>
          <w:tcPr>
            <w:tcW w:w="0" w:type="auto"/>
            <w:gridSpan w:val="9"/>
            <w:vMerge/>
            <w:vAlign w:val="center"/>
            <w:hideMark/>
          </w:tcPr>
          <w:p w14:paraId="6A52747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27459" w:rsidRPr="002C5650" w14:paraId="41E41D76" w14:textId="77777777" w:rsidTr="00E27459">
        <w:trPr>
          <w:gridAfter w:val="1"/>
          <w:wAfter w:w="8" w:type="dxa"/>
          <w:trHeight w:val="495"/>
        </w:trPr>
        <w:tc>
          <w:tcPr>
            <w:tcW w:w="510" w:type="dxa"/>
            <w:vAlign w:val="center"/>
            <w:hideMark/>
          </w:tcPr>
          <w:p w14:paraId="1C2E643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0" w:type="dxa"/>
            <w:vAlign w:val="center"/>
            <w:hideMark/>
          </w:tcPr>
          <w:p w14:paraId="3AC73B44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1" w:type="dxa"/>
            <w:vAlign w:val="center"/>
            <w:hideMark/>
          </w:tcPr>
          <w:p w14:paraId="08397CC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9" w:type="dxa"/>
            <w:shd w:val="clear" w:color="auto" w:fill="FFFFFF"/>
            <w:vAlign w:val="center"/>
            <w:hideMark/>
          </w:tcPr>
          <w:p w14:paraId="2074359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58" w:type="dxa"/>
            <w:shd w:val="clear" w:color="auto" w:fill="FFFFFF"/>
            <w:vAlign w:val="center"/>
            <w:hideMark/>
          </w:tcPr>
          <w:p w14:paraId="2539635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932" w:type="dxa"/>
            <w:shd w:val="clear" w:color="auto" w:fill="FFFFFF"/>
            <w:vAlign w:val="center"/>
            <w:hideMark/>
          </w:tcPr>
          <w:p w14:paraId="25A3AC0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5" w:type="dxa"/>
            <w:shd w:val="clear" w:color="auto" w:fill="FFFFFF"/>
            <w:vAlign w:val="center"/>
            <w:hideMark/>
          </w:tcPr>
          <w:p w14:paraId="130BA30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14:paraId="407ACBA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27459" w:rsidRPr="00E27459" w14:paraId="65581251" w14:textId="77777777" w:rsidTr="00E27459">
        <w:trPr>
          <w:gridAfter w:val="1"/>
          <w:wAfter w:w="8" w:type="dxa"/>
          <w:trHeight w:val="465"/>
        </w:trPr>
        <w:tc>
          <w:tcPr>
            <w:tcW w:w="510" w:type="dxa"/>
            <w:vAlign w:val="center"/>
            <w:hideMark/>
          </w:tcPr>
          <w:p w14:paraId="674B1680" w14:textId="77777777" w:rsidR="00E27459" w:rsidRPr="00E27459" w:rsidRDefault="00E27459" w:rsidP="00E27459">
            <w:pPr>
              <w:rPr>
                <w:lang w:val="hy-AM"/>
              </w:rPr>
            </w:pPr>
          </w:p>
        </w:tc>
        <w:tc>
          <w:tcPr>
            <w:tcW w:w="510" w:type="dxa"/>
            <w:vAlign w:val="center"/>
            <w:hideMark/>
          </w:tcPr>
          <w:p w14:paraId="46AB162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1" w:type="dxa"/>
            <w:vAlign w:val="center"/>
            <w:hideMark/>
          </w:tcPr>
          <w:p w14:paraId="2C7D8DFE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D091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36E1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2FF9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3DCC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AB756" w14:textId="77777777" w:rsidR="00E27459" w:rsidRPr="00E27459" w:rsidRDefault="00E27459" w:rsidP="00E27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27459" w:rsidRPr="00E27459" w14:paraId="516FFD7D" w14:textId="77777777" w:rsidTr="00E27459">
        <w:trPr>
          <w:gridAfter w:val="1"/>
          <w:wAfter w:w="8" w:type="dxa"/>
          <w:trHeight w:val="129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3907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9D7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D5E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68B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7459" w:rsidRPr="00E27459" w14:paraId="221D6799" w14:textId="77777777" w:rsidTr="00E27459">
        <w:trPr>
          <w:gridAfter w:val="1"/>
          <w:wAfter w:w="8" w:type="dxa"/>
          <w:cantSplit/>
          <w:trHeight w:val="1459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5C94A7" w14:textId="77777777" w:rsidR="00E27459" w:rsidRPr="00E27459" w:rsidRDefault="00E27459" w:rsidP="00E27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BFA842" w14:textId="77777777" w:rsidR="00E27459" w:rsidRPr="00E27459" w:rsidRDefault="00E27459" w:rsidP="00E27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A69A6E" w14:textId="77777777" w:rsidR="00E27459" w:rsidRPr="00E27459" w:rsidRDefault="00E27459" w:rsidP="00E27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7F5F7B" w14:textId="77777777" w:rsidR="00E27459" w:rsidRPr="00E27459" w:rsidRDefault="00E27459" w:rsidP="00E27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EAC5B" w14:textId="77777777" w:rsidR="00E27459" w:rsidRPr="00E27459" w:rsidRDefault="00E27459" w:rsidP="00E27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DB2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2349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790D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459" w:rsidRPr="00E27459" w14:paraId="5F3903F9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0EF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881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396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67C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FF5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543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ABB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23A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2B852A77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468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03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5A3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CCB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43D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CA1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EFC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B4AE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5D60329B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DF8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FF8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EA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897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44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460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ԸՆԴՀԱՆՈՒՐ ԲՆՈՒՅԹԻ ՀԱՆՐԱՅԻՆ ԾԱՌԱՅՈՒԹՅՈՒՆՆԵՐ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56E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071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E716375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4D0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0FB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FB6F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7AB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C03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486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C29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BC6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64CDAF3F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72B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D64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B01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385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C8A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9C3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B30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3DE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2919D987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F14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387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EB6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A52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BCD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08C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1B7C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F07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3EFD55D" w14:textId="77777777" w:rsidTr="00E27459">
        <w:trPr>
          <w:gridAfter w:val="1"/>
          <w:wAfter w:w="8" w:type="dxa"/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D0C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601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77F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691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99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E59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0B9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D1B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2640374B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04A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AF5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6DE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39E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F33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699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A39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94AB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954D263" w14:textId="77777777" w:rsidTr="00E27459">
        <w:trPr>
          <w:gridAfter w:val="1"/>
          <w:wAfter w:w="8" w:type="dxa"/>
          <w:trHeight w:val="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038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00C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BF5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FEC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96F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916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5EA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3F8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7064EBD8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055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D19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78C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4BD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B0B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04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652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437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6D72CD0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9F7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D54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C2F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0E3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526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89F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CFC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98A7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275F0FE" w14:textId="77777777" w:rsidTr="00E27459">
        <w:trPr>
          <w:gridAfter w:val="1"/>
          <w:wAfter w:w="8" w:type="dxa"/>
          <w:trHeight w:val="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01D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DD5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2D1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9BD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F10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F76CD" w14:textId="77777777" w:rsidR="00E27459" w:rsidRPr="00E27459" w:rsidRDefault="00E27459" w:rsidP="00E27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5C3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8216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3CD8DDE3" w14:textId="77777777" w:rsidTr="00E27459">
        <w:trPr>
          <w:gridAfter w:val="1"/>
          <w:wAfter w:w="8" w:type="dxa"/>
          <w:trHeight w:val="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F6D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B91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A42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D6A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0C9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154E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9C5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1E02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42F05A80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18E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C5D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941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C93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408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0724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011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317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4AD5DB7C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CA2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F1F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5D1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F21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F39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780D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4B5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D65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7DC8994D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F9C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A64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BB1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4DE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A4B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8544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FAE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E74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EAB9B21" w14:textId="77777777" w:rsidTr="00E27459">
        <w:trPr>
          <w:gridAfter w:val="1"/>
          <w:wAfter w:w="8" w:type="dxa"/>
          <w:trHeight w:val="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265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C6A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D59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7CD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F10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CC0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F57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17B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60DB82E3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294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FB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F64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B8B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49E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3C6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9C2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6DD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755E467D" w14:textId="77777777" w:rsidTr="00E27459">
        <w:trPr>
          <w:gridAfter w:val="1"/>
          <w:wAfter w:w="8" w:type="dxa"/>
          <w:trHeight w:val="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3922D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FB87C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8AB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D1B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277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A76E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078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CC2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27459" w:rsidRPr="00E27459" w14:paraId="4F8ED1F5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C3247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59E6C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576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E97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06D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06D8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63B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EEE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03ED1BCF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198D2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47FEC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352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5A2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935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66E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F20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B42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27459" w:rsidRPr="00E27459" w14:paraId="033B72A2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50988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F88C6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DE1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879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F7F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6A1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BAF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8D2C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651EFA16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A9535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EE450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96C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B94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750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C6B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188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B59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27459" w:rsidRPr="00E27459" w14:paraId="5C4F3F11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6D04B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5AE1C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897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1D6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DDD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1658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155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F177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0B174C7C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34B0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D28CA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000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3E2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A3DE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68C2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ADC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A3A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6C75B344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DDEC7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C56CA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C07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97B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F73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A12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C9B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E04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07CB32C2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6B247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64127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986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E9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B04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201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BD7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82A0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5B6C74E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66EF0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EDB6D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20C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C8E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487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C2705" w14:textId="77777777" w:rsidR="00E27459" w:rsidRPr="00E27459" w:rsidRDefault="00E27459" w:rsidP="00E27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B53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0D5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44AF4846" w14:textId="77777777" w:rsidTr="00E27459">
        <w:trPr>
          <w:gridAfter w:val="1"/>
          <w:wAfter w:w="8" w:type="dxa"/>
          <w:trHeight w:val="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08C91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1825D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8DD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1CD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010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47B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90C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CC7A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4497C8EF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748B1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09774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C5C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200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C54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908D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D8A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8A3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3414BA0C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04480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4BE7C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39E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2C2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BB1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437A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A4E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804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A4068D9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32362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5531B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28D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B71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FE5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61C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B12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298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1CADD45E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03453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84316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A97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EF6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277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8547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CC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8C0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58A20B3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B8DC4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E8AB7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321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A78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529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558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F53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F80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2537336D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15578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CC4FD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4EA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9BE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1BE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F90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BEA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1EE7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3DA5400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BC963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DBAFF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9DD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949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8F7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6B8FF" w14:textId="77777777" w:rsidR="00E27459" w:rsidRPr="00E27459" w:rsidRDefault="00E27459" w:rsidP="00E27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F6A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A98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157ED2B0" w14:textId="77777777" w:rsidTr="00E27459">
        <w:trPr>
          <w:gridAfter w:val="1"/>
          <w:wAfter w:w="8" w:type="dxa"/>
          <w:trHeight w:val="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D54C4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DD310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2B4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B95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900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50A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11E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C971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76075B81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656D3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1C01E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6E0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F97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BB1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26D6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A82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13E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7BFBF037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4E499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6AFFA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678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B42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7EB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8818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2D4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902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0C9BEEE2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3B70F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692DF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10B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B20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63B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79E6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9CE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2E6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4D39A8F8" w14:textId="77777777" w:rsidTr="00E27459">
        <w:trPr>
          <w:gridAfter w:val="1"/>
          <w:wAfter w:w="8" w:type="dxa"/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27FB2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DA5FE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1A3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FFE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432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AB07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BC4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2EA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</w:tr>
    </w:tbl>
    <w:p w14:paraId="3814112E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</w:p>
    <w:p w14:paraId="74E3D871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63F352DF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08BF1D8A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26DCF985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065D3A9D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>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15011150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C52A4B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6F614B"/>
    <w:rsid w:val="007B6F0A"/>
    <w:rsid w:val="00A10B61"/>
    <w:rsid w:val="00C52A4B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2020-09-08T12:13:00Z</dcterms:modified>
</cp:coreProperties>
</file>